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289" w:type="dxa"/>
        <w:tblLook w:val="0000"/>
      </w:tblPr>
      <w:tblGrid>
        <w:gridCol w:w="2240"/>
        <w:gridCol w:w="821"/>
        <w:gridCol w:w="420"/>
        <w:gridCol w:w="1447"/>
        <w:gridCol w:w="534"/>
        <w:gridCol w:w="1899"/>
        <w:gridCol w:w="1638"/>
        <w:gridCol w:w="660"/>
        <w:gridCol w:w="630"/>
      </w:tblGrid>
      <w:tr w:rsidR="00235AB7" w:rsidRPr="002D418A" w:rsidTr="004143C5">
        <w:trPr>
          <w:trHeight w:val="1775"/>
        </w:trPr>
        <w:tc>
          <w:tcPr>
            <w:tcW w:w="10289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="004143C5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4143C5">
        <w:trPr>
          <w:trHeight w:val="419"/>
        </w:trPr>
        <w:tc>
          <w:tcPr>
            <w:tcW w:w="3481" w:type="dxa"/>
            <w:gridSpan w:val="3"/>
          </w:tcPr>
          <w:p w:rsidR="00235AB7" w:rsidRPr="000D3488" w:rsidRDefault="00235AB7" w:rsidP="00E47E09">
            <w:pPr>
              <w:jc w:val="right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447" w:type="dxa"/>
            <w:vAlign w:val="center"/>
          </w:tcPr>
          <w:p w:rsidR="00235AB7" w:rsidRPr="000D3488" w:rsidRDefault="004143C5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 </w:t>
            </w:r>
            <w:r w:rsidR="00235AB7"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4" w:type="dxa"/>
          </w:tcPr>
          <w:p w:rsidR="00235AB7" w:rsidRPr="000D3488" w:rsidRDefault="000D3488" w:rsidP="00E47E09">
            <w:pPr>
              <w:jc w:val="right"/>
              <w:rPr>
                <w:sz w:val="28"/>
                <w:szCs w:val="28"/>
                <w:lang w:val="en-US"/>
              </w:rPr>
            </w:pPr>
            <w:r w:rsidRPr="000D3488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827" w:type="dxa"/>
            <w:gridSpan w:val="4"/>
            <w:vAlign w:val="center"/>
          </w:tcPr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1E72BB" w:rsidRPr="002D418A" w:rsidTr="004143C5">
        <w:trPr>
          <w:trHeight w:val="173"/>
        </w:trPr>
        <w:tc>
          <w:tcPr>
            <w:tcW w:w="2240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0D3488" w:rsidRDefault="004143C5" w:rsidP="00E47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5AB7" w:rsidRPr="00045BF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15.09.2017</w:t>
            </w:r>
            <w:r w:rsidR="000D348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821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0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 w:rsidRPr="001E72BB">
              <w:rPr>
                <w:sz w:val="22"/>
                <w:szCs w:val="22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4143C5">
              <w:rPr>
                <w:sz w:val="28"/>
                <w:szCs w:val="28"/>
              </w:rPr>
              <w:t>2</w:t>
            </w:r>
          </w:p>
        </w:tc>
        <w:tc>
          <w:tcPr>
            <w:tcW w:w="660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4143C5">
        <w:trPr>
          <w:trHeight w:val="214"/>
        </w:trPr>
        <w:tc>
          <w:tcPr>
            <w:tcW w:w="10289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1E72BB">
              <w:rPr>
                <w:b/>
                <w:sz w:val="22"/>
                <w:szCs w:val="22"/>
              </w:rPr>
              <w:t xml:space="preserve">  </w:t>
            </w:r>
            <w:r w:rsidR="004143C5">
              <w:rPr>
                <w:b/>
                <w:sz w:val="22"/>
                <w:szCs w:val="22"/>
              </w:rPr>
              <w:t xml:space="preserve">   </w:t>
            </w:r>
            <w:r w:rsidRPr="001E72BB">
              <w:rPr>
                <w:b/>
                <w:sz w:val="22"/>
                <w:szCs w:val="22"/>
              </w:rPr>
              <w:t xml:space="preserve">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310A98" w:rsidRPr="00B52069" w:rsidRDefault="00FB05EF" w:rsidP="00310A98">
      <w:pPr>
        <w:tabs>
          <w:tab w:val="left" w:pos="1260"/>
        </w:tabs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рассмотрении постановления Законодательного Собрания </w:t>
      </w:r>
      <w:r w:rsidR="001E72BB">
        <w:rPr>
          <w:b/>
          <w:color w:val="000000"/>
          <w:sz w:val="28"/>
          <w:szCs w:val="28"/>
        </w:rPr>
        <w:t>Краснодарского края от 6</w:t>
      </w:r>
      <w:r>
        <w:rPr>
          <w:b/>
          <w:color w:val="000000"/>
          <w:sz w:val="28"/>
          <w:szCs w:val="28"/>
        </w:rPr>
        <w:t xml:space="preserve"> дека</w:t>
      </w:r>
      <w:r w:rsidR="00310A98" w:rsidRPr="00B52069">
        <w:rPr>
          <w:b/>
          <w:color w:val="000000"/>
          <w:sz w:val="28"/>
          <w:szCs w:val="28"/>
        </w:rPr>
        <w:t>бря 201</w:t>
      </w:r>
      <w:r w:rsidR="001E72BB">
        <w:rPr>
          <w:b/>
          <w:color w:val="000000"/>
          <w:sz w:val="28"/>
          <w:szCs w:val="28"/>
        </w:rPr>
        <w:t>6 года № 2811</w:t>
      </w:r>
      <w:r>
        <w:rPr>
          <w:b/>
          <w:color w:val="000000"/>
          <w:sz w:val="28"/>
          <w:szCs w:val="28"/>
        </w:rPr>
        <w:t>-П</w:t>
      </w:r>
      <w:r w:rsidR="00310A98">
        <w:rPr>
          <w:b/>
          <w:color w:val="000000"/>
          <w:sz w:val="28"/>
          <w:szCs w:val="28"/>
        </w:rPr>
        <w:t xml:space="preserve"> </w:t>
      </w:r>
      <w:r w:rsidR="00310A98" w:rsidRPr="00B52069">
        <w:rPr>
          <w:b/>
          <w:color w:val="000000"/>
          <w:sz w:val="28"/>
          <w:szCs w:val="28"/>
        </w:rPr>
        <w:t>«</w:t>
      </w:r>
      <w:r w:rsidR="001E72BB">
        <w:rPr>
          <w:b/>
          <w:color w:val="000000"/>
          <w:sz w:val="28"/>
          <w:szCs w:val="28"/>
        </w:rPr>
        <w:t>Об утверждении</w:t>
      </w:r>
      <w:r w:rsidR="0011543C">
        <w:rPr>
          <w:b/>
          <w:color w:val="000000"/>
          <w:sz w:val="28"/>
          <w:szCs w:val="28"/>
        </w:rPr>
        <w:t xml:space="preserve"> </w:t>
      </w:r>
      <w:proofErr w:type="gramStart"/>
      <w:r w:rsidR="0011543C">
        <w:rPr>
          <w:b/>
          <w:color w:val="000000"/>
          <w:sz w:val="28"/>
          <w:szCs w:val="28"/>
        </w:rPr>
        <w:t>Концепции формирования культуры здорового образа жизни</w:t>
      </w:r>
      <w:proofErr w:type="gramEnd"/>
      <w:r w:rsidR="0011543C">
        <w:rPr>
          <w:b/>
          <w:color w:val="000000"/>
          <w:sz w:val="28"/>
          <w:szCs w:val="28"/>
        </w:rPr>
        <w:t xml:space="preserve"> в молодежной среде на территории Краснодарского края</w:t>
      </w:r>
      <w:r>
        <w:rPr>
          <w:b/>
          <w:color w:val="000000"/>
          <w:sz w:val="28"/>
          <w:szCs w:val="28"/>
        </w:rPr>
        <w:t>»</w:t>
      </w:r>
    </w:p>
    <w:p w:rsidR="00310A98" w:rsidRPr="00B52069" w:rsidRDefault="00310A98" w:rsidP="00310A98">
      <w:pPr>
        <w:pStyle w:val="a3"/>
        <w:jc w:val="center"/>
        <w:rPr>
          <w:b/>
          <w:sz w:val="28"/>
          <w:szCs w:val="28"/>
        </w:rPr>
      </w:pPr>
    </w:p>
    <w:p w:rsidR="00310A98" w:rsidRPr="00BC15E5" w:rsidRDefault="00310A98" w:rsidP="00310A98">
      <w:pPr>
        <w:jc w:val="both"/>
        <w:rPr>
          <w:sz w:val="28"/>
          <w:szCs w:val="28"/>
        </w:rPr>
      </w:pPr>
    </w:p>
    <w:p w:rsidR="00310A98" w:rsidRPr="00B52069" w:rsidRDefault="00310A98" w:rsidP="003F19DC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 w:rsidR="003F19DC">
        <w:rPr>
          <w:sz w:val="28"/>
          <w:szCs w:val="28"/>
        </w:rPr>
        <w:t xml:space="preserve"> руководителя Муниципального казенного учреждения «Комплексный молодежный центр социального обслуживания» М.А.Щукиной </w:t>
      </w:r>
      <w:r w:rsidR="00FB05EF">
        <w:rPr>
          <w:color w:val="000000"/>
          <w:sz w:val="28"/>
          <w:szCs w:val="28"/>
        </w:rPr>
        <w:t>о ходе выполнения постановления Законодательного Собрания Краснодарского края</w:t>
      </w:r>
      <w:r w:rsidR="00837EFD">
        <w:rPr>
          <w:color w:val="000000"/>
          <w:sz w:val="28"/>
          <w:szCs w:val="28"/>
        </w:rPr>
        <w:t xml:space="preserve"> от </w:t>
      </w:r>
      <w:r w:rsidR="003F19DC">
        <w:rPr>
          <w:color w:val="000000"/>
          <w:sz w:val="28"/>
          <w:szCs w:val="28"/>
        </w:rPr>
        <w:t xml:space="preserve">6 декабря 2016 года                  № 2811-П </w:t>
      </w:r>
      <w:r w:rsidR="00837EFD">
        <w:rPr>
          <w:color w:val="000000"/>
          <w:sz w:val="28"/>
          <w:szCs w:val="28"/>
        </w:rPr>
        <w:t xml:space="preserve"> </w:t>
      </w:r>
      <w:r w:rsidR="003F19DC" w:rsidRPr="003F19DC">
        <w:rPr>
          <w:color w:val="000000"/>
          <w:sz w:val="28"/>
          <w:szCs w:val="28"/>
        </w:rPr>
        <w:t>«Об утверждении Концепции формирования культуры здорового образа жизни в молодежной среде на территории Краснодарского края</w:t>
      </w:r>
      <w:r w:rsidR="00B909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Pr="00AC1468" w:rsidRDefault="00310A98" w:rsidP="003F19DC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1.Информацию </w:t>
      </w:r>
      <w:r w:rsidR="003F19DC">
        <w:rPr>
          <w:sz w:val="28"/>
          <w:szCs w:val="28"/>
        </w:rPr>
        <w:t xml:space="preserve">руководителя Муниципального казенного учреждения «Комплексный молодежный центр социального обслуживания» М.А.Щукиной </w:t>
      </w:r>
      <w:r w:rsidR="003F19DC">
        <w:rPr>
          <w:color w:val="000000"/>
          <w:sz w:val="28"/>
          <w:szCs w:val="28"/>
        </w:rPr>
        <w:t xml:space="preserve">о ходе выполнения постановления Законодательного Собрания Краснодарского края от 6 декабря 2016 года № 2811-П  </w:t>
      </w:r>
      <w:r w:rsidR="003F19DC" w:rsidRPr="003F19DC">
        <w:rPr>
          <w:color w:val="000000"/>
          <w:sz w:val="28"/>
          <w:szCs w:val="28"/>
        </w:rPr>
        <w:t xml:space="preserve">«Об утверждении </w:t>
      </w:r>
      <w:proofErr w:type="gramStart"/>
      <w:r w:rsidR="003F19DC" w:rsidRPr="003F19DC">
        <w:rPr>
          <w:color w:val="000000"/>
          <w:sz w:val="28"/>
          <w:szCs w:val="28"/>
        </w:rPr>
        <w:t>Концепции формирования культуры здорового образа жизни</w:t>
      </w:r>
      <w:proofErr w:type="gramEnd"/>
      <w:r w:rsidR="003F19DC" w:rsidRPr="003F19DC">
        <w:rPr>
          <w:color w:val="000000"/>
          <w:sz w:val="28"/>
          <w:szCs w:val="28"/>
        </w:rPr>
        <w:t xml:space="preserve"> в молодежной среде на территории Краснодарского края</w:t>
      </w:r>
      <w:r w:rsidR="003F19DC">
        <w:rPr>
          <w:color w:val="000000"/>
          <w:sz w:val="28"/>
          <w:szCs w:val="28"/>
        </w:rPr>
        <w:t>»</w:t>
      </w:r>
      <w:r w:rsidR="003F19DC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 (прилагается).</w:t>
      </w:r>
    </w:p>
    <w:p w:rsidR="003B132F" w:rsidRDefault="00310A98" w:rsidP="003F19DC">
      <w:pPr>
        <w:ind w:firstLine="851"/>
        <w:jc w:val="both"/>
        <w:rPr>
          <w:sz w:val="28"/>
          <w:szCs w:val="28"/>
        </w:rPr>
      </w:pPr>
      <w:r w:rsidRPr="00B95EF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95EFA">
        <w:rPr>
          <w:sz w:val="28"/>
          <w:szCs w:val="28"/>
        </w:rPr>
        <w:t xml:space="preserve">Рекомендовать </w:t>
      </w:r>
      <w:r w:rsidR="0089023E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89023E">
        <w:rPr>
          <w:sz w:val="28"/>
          <w:szCs w:val="28"/>
        </w:rPr>
        <w:t>Гулькевичский</w:t>
      </w:r>
      <w:proofErr w:type="spellEnd"/>
      <w:r w:rsidR="0089023E">
        <w:rPr>
          <w:sz w:val="28"/>
          <w:szCs w:val="28"/>
        </w:rPr>
        <w:t xml:space="preserve"> район продолжить работу по реализации на территории </w:t>
      </w:r>
      <w:proofErr w:type="gramStart"/>
      <w:r w:rsidR="0089023E">
        <w:rPr>
          <w:sz w:val="28"/>
          <w:szCs w:val="28"/>
        </w:rPr>
        <w:t>района основных направлений Концепции формирования культуры здорового образа жизни</w:t>
      </w:r>
      <w:proofErr w:type="gramEnd"/>
      <w:r w:rsidR="0089023E">
        <w:rPr>
          <w:sz w:val="28"/>
          <w:szCs w:val="28"/>
        </w:rPr>
        <w:t xml:space="preserve"> в молодежной среде в том числе:</w:t>
      </w:r>
    </w:p>
    <w:p w:rsidR="0089023E" w:rsidRDefault="0089023E" w:rsidP="003F1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обратить внимание на развитие инфраструктуры уличной активности населения спортивных площадок по месту жительства, в том числе клубов в шаговой доступности и клубов выходного дня;</w:t>
      </w:r>
    </w:p>
    <w:p w:rsidR="0089023E" w:rsidRDefault="0089023E" w:rsidP="003F1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активизировать проведение информационной работы и  просвещения, развития гражданской инициативы в популяризации здорового образа жизни;</w:t>
      </w:r>
    </w:p>
    <w:p w:rsidR="0089023E" w:rsidRDefault="0089023E" w:rsidP="003F1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отработать систему проведения комплекса массовых мероприятий, направленных на формирование здорового образа жизни, наполнить их интересными составляющими, привлекающими общественное внимание;</w:t>
      </w:r>
    </w:p>
    <w:p w:rsidR="0089023E" w:rsidRDefault="0089023E" w:rsidP="003F1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продолжить популяризацию Всероссийского физкультурно-спортивного комплекса ГТО», а так же совместную работу с Местным отделением ДОСААФ по организации  занятий с детьми и молодежь</w:t>
      </w:r>
      <w:r w:rsidR="00322B59">
        <w:rPr>
          <w:sz w:val="28"/>
          <w:szCs w:val="28"/>
        </w:rPr>
        <w:t>ю  военно-техническими  прикладными</w:t>
      </w:r>
      <w:r>
        <w:rPr>
          <w:sz w:val="28"/>
          <w:szCs w:val="28"/>
        </w:rPr>
        <w:t xml:space="preserve"> видами спорта.</w:t>
      </w:r>
    </w:p>
    <w:p w:rsidR="003F19DC" w:rsidRDefault="003B132F" w:rsidP="00310A98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4</w:t>
      </w:r>
      <w:r w:rsidR="00310A98">
        <w:rPr>
          <w:sz w:val="28"/>
          <w:szCs w:val="28"/>
        </w:rPr>
        <w:t xml:space="preserve">. </w:t>
      </w:r>
      <w:proofErr w:type="gramStart"/>
      <w:r w:rsidR="00310A98" w:rsidRPr="00AE012E">
        <w:rPr>
          <w:sz w:val="28"/>
          <w:szCs w:val="28"/>
        </w:rPr>
        <w:t>Контроль за</w:t>
      </w:r>
      <w:proofErr w:type="gramEnd"/>
      <w:r w:rsidR="00310A98" w:rsidRPr="00AE012E">
        <w:rPr>
          <w:sz w:val="28"/>
          <w:szCs w:val="28"/>
        </w:rPr>
        <w:t xml:space="preserve"> выполнением настоящего решения возложить </w:t>
      </w:r>
      <w:r w:rsidR="00310A98">
        <w:rPr>
          <w:color w:val="000000"/>
          <w:spacing w:val="5"/>
          <w:sz w:val="28"/>
          <w:szCs w:val="28"/>
        </w:rPr>
        <w:t xml:space="preserve">на комиссию Совета муниципального образования </w:t>
      </w:r>
      <w:proofErr w:type="spellStart"/>
      <w:r w:rsidR="00310A98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="00310A98">
        <w:rPr>
          <w:color w:val="000000"/>
          <w:spacing w:val="5"/>
          <w:sz w:val="28"/>
          <w:szCs w:val="28"/>
        </w:rPr>
        <w:t xml:space="preserve"> район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310A98" w:rsidRPr="005E5F3F">
        <w:rPr>
          <w:color w:val="000000"/>
          <w:spacing w:val="-1"/>
          <w:sz w:val="28"/>
          <w:szCs w:val="28"/>
        </w:rPr>
        <w:t>по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3F19DC">
        <w:rPr>
          <w:color w:val="000000"/>
          <w:spacing w:val="-1"/>
          <w:sz w:val="28"/>
          <w:szCs w:val="28"/>
        </w:rPr>
        <w:t>образованию, культуре, спорту и молодежной политике.</w:t>
      </w:r>
    </w:p>
    <w:p w:rsidR="00310A98" w:rsidRDefault="003B132F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A98">
        <w:rPr>
          <w:sz w:val="28"/>
          <w:szCs w:val="28"/>
        </w:rPr>
        <w:t>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0D3488" w:rsidRDefault="00235AB7" w:rsidP="003C1D7B">
      <w:pPr>
        <w:tabs>
          <w:tab w:val="left" w:pos="7395"/>
        </w:tabs>
        <w:jc w:val="both"/>
        <w:rPr>
          <w:sz w:val="28"/>
          <w:szCs w:val="28"/>
        </w:rPr>
      </w:pPr>
      <w:r w:rsidRPr="000D3488">
        <w:rPr>
          <w:sz w:val="28"/>
          <w:szCs w:val="28"/>
        </w:rPr>
        <w:t xml:space="preserve">образования </w:t>
      </w:r>
      <w:proofErr w:type="spellStart"/>
      <w:r w:rsidRPr="000D3488">
        <w:rPr>
          <w:sz w:val="28"/>
          <w:szCs w:val="28"/>
        </w:rPr>
        <w:t>Гулькевичский</w:t>
      </w:r>
      <w:proofErr w:type="spellEnd"/>
      <w:r w:rsidRPr="000D3488">
        <w:rPr>
          <w:sz w:val="28"/>
          <w:szCs w:val="28"/>
        </w:rPr>
        <w:t xml:space="preserve"> район</w:t>
      </w:r>
      <w:r w:rsidR="003C1D7B" w:rsidRPr="000D3488">
        <w:rPr>
          <w:sz w:val="28"/>
          <w:szCs w:val="28"/>
        </w:rPr>
        <w:tab/>
      </w:r>
      <w:proofErr w:type="spellStart"/>
      <w:r w:rsidR="003C1D7B" w:rsidRPr="000D3488">
        <w:rPr>
          <w:sz w:val="28"/>
          <w:szCs w:val="28"/>
        </w:rPr>
        <w:t>Н.Н.Записоцкий</w:t>
      </w:r>
      <w:proofErr w:type="spellEnd"/>
    </w:p>
    <w:p w:rsidR="008227E7" w:rsidRPr="003C1D7B" w:rsidRDefault="008227E7">
      <w:pPr>
        <w:rPr>
          <w:u w:val="single"/>
        </w:rPr>
      </w:pPr>
    </w:p>
    <w:sectPr w:rsidR="008227E7" w:rsidRPr="003C1D7B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543C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28C1"/>
    <w:rsid w:val="001C58BD"/>
    <w:rsid w:val="001D0BD1"/>
    <w:rsid w:val="001D3685"/>
    <w:rsid w:val="001E265A"/>
    <w:rsid w:val="001E72BB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2B59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50144"/>
    <w:rsid w:val="00350EB7"/>
    <w:rsid w:val="00355639"/>
    <w:rsid w:val="003574BF"/>
    <w:rsid w:val="0035791D"/>
    <w:rsid w:val="00361791"/>
    <w:rsid w:val="003636E0"/>
    <w:rsid w:val="00367496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19DC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C5"/>
    <w:rsid w:val="004143F1"/>
    <w:rsid w:val="00416129"/>
    <w:rsid w:val="00422B99"/>
    <w:rsid w:val="00427AB7"/>
    <w:rsid w:val="004300EA"/>
    <w:rsid w:val="00431284"/>
    <w:rsid w:val="0044529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3F59"/>
    <w:rsid w:val="0062689B"/>
    <w:rsid w:val="00644694"/>
    <w:rsid w:val="00650CA5"/>
    <w:rsid w:val="00650F50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57C2"/>
    <w:rsid w:val="006B7F2B"/>
    <w:rsid w:val="006C4153"/>
    <w:rsid w:val="006C7CAA"/>
    <w:rsid w:val="006E07D6"/>
    <w:rsid w:val="006E413D"/>
    <w:rsid w:val="006E4171"/>
    <w:rsid w:val="006E514B"/>
    <w:rsid w:val="006F7BD9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7489F"/>
    <w:rsid w:val="00780A0E"/>
    <w:rsid w:val="007852A2"/>
    <w:rsid w:val="00787BD1"/>
    <w:rsid w:val="00787F5F"/>
    <w:rsid w:val="0079011C"/>
    <w:rsid w:val="00791E7C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3BA6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023E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468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5B66"/>
    <w:rsid w:val="00B83E0B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F13FB"/>
    <w:rsid w:val="00D021F3"/>
    <w:rsid w:val="00D03A6D"/>
    <w:rsid w:val="00D056D7"/>
    <w:rsid w:val="00D14AE8"/>
    <w:rsid w:val="00D17541"/>
    <w:rsid w:val="00D234B1"/>
    <w:rsid w:val="00D25B25"/>
    <w:rsid w:val="00D27F18"/>
    <w:rsid w:val="00D31F3F"/>
    <w:rsid w:val="00D331ED"/>
    <w:rsid w:val="00D35C89"/>
    <w:rsid w:val="00D36283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99A"/>
    <w:rsid w:val="00DA0090"/>
    <w:rsid w:val="00DA24A1"/>
    <w:rsid w:val="00DA2767"/>
    <w:rsid w:val="00DA3841"/>
    <w:rsid w:val="00DA5CC5"/>
    <w:rsid w:val="00DA744E"/>
    <w:rsid w:val="00DB7B68"/>
    <w:rsid w:val="00DC6FA1"/>
    <w:rsid w:val="00DD106F"/>
    <w:rsid w:val="00DD2670"/>
    <w:rsid w:val="00DD3988"/>
    <w:rsid w:val="00DD7658"/>
    <w:rsid w:val="00DE3897"/>
    <w:rsid w:val="00E023D9"/>
    <w:rsid w:val="00E07372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C101C"/>
    <w:rsid w:val="00FC113E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FAECF-4C73-4FFA-A789-2F4B8A4B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2017-09-14T12:09:00Z</cp:lastPrinted>
  <dcterms:created xsi:type="dcterms:W3CDTF">2016-04-26T09:20:00Z</dcterms:created>
  <dcterms:modified xsi:type="dcterms:W3CDTF">2017-09-26T06:43:00Z</dcterms:modified>
</cp:coreProperties>
</file>